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1400"/>
        <w:gridCol w:w="2182"/>
      </w:tblGrid>
      <w:tr w:rsidR="00605155" w:rsidTr="005D3A56">
        <w:tc>
          <w:tcPr>
            <w:tcW w:w="9629" w:type="dxa"/>
            <w:gridSpan w:val="3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605155" w:rsidTr="005D3A56">
        <w:tc>
          <w:tcPr>
            <w:tcW w:w="9629" w:type="dxa"/>
            <w:gridSpan w:val="3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605155" w:rsidTr="005D3A56">
        <w:tc>
          <w:tcPr>
            <w:tcW w:w="5949" w:type="dxa"/>
            <w:vMerge w:val="restart"/>
            <w:shd w:val="clear" w:color="auto" w:fill="auto"/>
            <w:vAlign w:val="center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СКЛАДАННЯ СТЕРИЛІЗАЦІЙНИХ КОРОБОК (БІКСІВ) ДЛЯ СТЕРИЛІЗАЦІЇ</w:t>
            </w:r>
          </w:p>
        </w:tc>
        <w:tc>
          <w:tcPr>
            <w:tcW w:w="1417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263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СОП-ІК-031</w:t>
            </w:r>
          </w:p>
        </w:tc>
      </w:tr>
      <w:tr w:rsidR="00605155" w:rsidTr="005D3A56">
        <w:trPr>
          <w:trHeight w:val="274"/>
        </w:trPr>
        <w:tc>
          <w:tcPr>
            <w:tcW w:w="5949" w:type="dxa"/>
            <w:vMerge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263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</w:tc>
      </w:tr>
      <w:tr w:rsidR="00605155" w:rsidTr="005D3A56">
        <w:tc>
          <w:tcPr>
            <w:tcW w:w="5949" w:type="dxa"/>
            <w:vMerge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Сторінка 1</w:t>
            </w:r>
            <w:r w:rsidR="00611EB5"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5</w:t>
            </w:r>
          </w:p>
        </w:tc>
      </w:tr>
    </w:tbl>
    <w:p w:rsidR="00F96FE5" w:rsidRDefault="00F96FE5" w:rsidP="00F96FE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605155" w:rsidRPr="00FD652C" w:rsidRDefault="00605155" w:rsidP="00605155">
      <w:pPr>
        <w:spacing w:after="0" w:line="240" w:lineRule="auto"/>
        <w:ind w:firstLine="4820"/>
        <w:rPr>
          <w:rFonts w:ascii="Times New Roman" w:hAnsi="Times New Roman"/>
          <w:sz w:val="28"/>
          <w:szCs w:val="28"/>
          <w:lang w:val="uk-UA"/>
        </w:rPr>
      </w:pPr>
      <w:r w:rsidRPr="00FD652C">
        <w:rPr>
          <w:rFonts w:ascii="Times New Roman" w:hAnsi="Times New Roman"/>
          <w:sz w:val="28"/>
          <w:szCs w:val="28"/>
          <w:lang w:val="uk-UA"/>
        </w:rPr>
        <w:t>Затверджено наказом</w:t>
      </w:r>
    </w:p>
    <w:p w:rsidR="00605155" w:rsidRPr="00FD652C" w:rsidRDefault="00605155" w:rsidP="00605155">
      <w:pPr>
        <w:spacing w:after="0" w:line="240" w:lineRule="auto"/>
        <w:ind w:firstLine="4820"/>
        <w:rPr>
          <w:rFonts w:ascii="Times New Roman" w:hAnsi="Times New Roman"/>
          <w:sz w:val="28"/>
          <w:szCs w:val="28"/>
          <w:lang w:val="uk-UA"/>
        </w:rPr>
      </w:pPr>
      <w:r w:rsidRPr="00FD652C">
        <w:rPr>
          <w:rFonts w:ascii="Times New Roman" w:hAnsi="Times New Roman"/>
          <w:sz w:val="28"/>
          <w:szCs w:val="28"/>
          <w:lang w:val="uk-UA"/>
        </w:rPr>
        <w:t>генерального директор</w:t>
      </w:r>
    </w:p>
    <w:p w:rsidR="00605155" w:rsidRPr="00B8025D" w:rsidRDefault="004000D1" w:rsidP="00605155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«24» </w:t>
      </w:r>
      <w:r>
        <w:rPr>
          <w:rFonts w:ascii="Times New Roman" w:hAnsi="Times New Roman"/>
          <w:sz w:val="28"/>
          <w:szCs w:val="28"/>
          <w:u w:val="single"/>
        </w:rPr>
        <w:t>жовтня</w:t>
      </w:r>
      <w:r>
        <w:rPr>
          <w:rFonts w:ascii="Times New Roman" w:hAnsi="Times New Roman"/>
          <w:sz w:val="28"/>
          <w:szCs w:val="28"/>
        </w:rPr>
        <w:t xml:space="preserve"> 2023 року № 203-А</w:t>
      </w:r>
    </w:p>
    <w:p w:rsidR="00605155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05155" w:rsidRPr="00867602" w:rsidRDefault="00605155" w:rsidP="00605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602">
        <w:rPr>
          <w:rFonts w:ascii="Times New Roman" w:hAnsi="Times New Roman"/>
          <w:b/>
          <w:sz w:val="28"/>
          <w:szCs w:val="28"/>
        </w:rPr>
        <w:t>СТАНДАРТНА ОПЕРАЦІЙНА ПРОЦЕДУРА</w:t>
      </w:r>
    </w:p>
    <w:p w:rsidR="00605155" w:rsidRDefault="00605155" w:rsidP="006051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5155">
        <w:rPr>
          <w:rFonts w:ascii="Times New Roman" w:hAnsi="Times New Roman"/>
          <w:b/>
          <w:color w:val="000000"/>
          <w:sz w:val="28"/>
          <w:szCs w:val="28"/>
        </w:rPr>
        <w:t xml:space="preserve">СКЛАДАННЯ СТЕРИЛІЗАЦІЙНИХ КОРОБОК (БІКСІВ) </w:t>
      </w:r>
    </w:p>
    <w:p w:rsidR="00605155" w:rsidRPr="00605155" w:rsidRDefault="00605155" w:rsidP="00605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5155">
        <w:rPr>
          <w:rFonts w:ascii="Times New Roman" w:hAnsi="Times New Roman"/>
          <w:b/>
          <w:color w:val="000000"/>
          <w:sz w:val="28"/>
          <w:szCs w:val="28"/>
        </w:rPr>
        <w:t>ДЛЯ СТЕРИЛІЗАЦІЇ</w:t>
      </w:r>
    </w:p>
    <w:p w:rsidR="00605155" w:rsidRPr="00867602" w:rsidRDefault="00605155" w:rsidP="00605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176"/>
        <w:gridCol w:w="2448"/>
        <w:gridCol w:w="1624"/>
        <w:gridCol w:w="2197"/>
      </w:tblGrid>
      <w:tr w:rsidR="00605155" w:rsidRPr="005D3A56" w:rsidTr="005D3A56">
        <w:tc>
          <w:tcPr>
            <w:tcW w:w="1925" w:type="dxa"/>
            <w:shd w:val="clear" w:color="auto" w:fill="auto"/>
            <w:vAlign w:val="center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Етапи впровадження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ПІП</w:t>
            </w:r>
          </w:p>
        </w:tc>
      </w:tr>
      <w:tr w:rsidR="00605155" w:rsidRPr="005D3A56" w:rsidTr="005D3A56">
        <w:tc>
          <w:tcPr>
            <w:tcW w:w="192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Розроблено</w:t>
            </w:r>
          </w:p>
        </w:tc>
        <w:tc>
          <w:tcPr>
            <w:tcW w:w="1189" w:type="dxa"/>
            <w:shd w:val="clear" w:color="auto" w:fill="auto"/>
          </w:tcPr>
          <w:p w:rsidR="00605155" w:rsidRPr="005D3A56" w:rsidRDefault="004000D1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23.10.23</w:t>
            </w:r>
          </w:p>
        </w:tc>
        <w:tc>
          <w:tcPr>
            <w:tcW w:w="2551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Завідувач ВІК</w:t>
            </w:r>
          </w:p>
        </w:tc>
        <w:tc>
          <w:tcPr>
            <w:tcW w:w="1701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Н.П.</w:t>
            </w:r>
          </w:p>
        </w:tc>
      </w:tr>
      <w:tr w:rsidR="00605155" w:rsidRPr="005D3A56" w:rsidTr="005D3A56">
        <w:tc>
          <w:tcPr>
            <w:tcW w:w="192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Розроблено</w:t>
            </w:r>
          </w:p>
        </w:tc>
        <w:tc>
          <w:tcPr>
            <w:tcW w:w="1189" w:type="dxa"/>
            <w:shd w:val="clear" w:color="auto" w:fill="auto"/>
          </w:tcPr>
          <w:p w:rsidR="00605155" w:rsidRPr="005D3A56" w:rsidRDefault="004000D1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23.10.23</w:t>
            </w:r>
          </w:p>
        </w:tc>
        <w:tc>
          <w:tcPr>
            <w:tcW w:w="2551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Головна м/с</w:t>
            </w:r>
          </w:p>
        </w:tc>
        <w:tc>
          <w:tcPr>
            <w:tcW w:w="1701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Полевик В.В.</w:t>
            </w:r>
          </w:p>
        </w:tc>
      </w:tr>
      <w:tr w:rsidR="00605155" w:rsidRPr="005D3A56" w:rsidTr="005D3A56">
        <w:tc>
          <w:tcPr>
            <w:tcW w:w="192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Погоджено</w:t>
            </w:r>
          </w:p>
        </w:tc>
        <w:tc>
          <w:tcPr>
            <w:tcW w:w="1189" w:type="dxa"/>
            <w:shd w:val="clear" w:color="auto" w:fill="auto"/>
          </w:tcPr>
          <w:p w:rsidR="00605155" w:rsidRPr="005D3A56" w:rsidRDefault="004000D1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24.10.23</w:t>
            </w:r>
          </w:p>
        </w:tc>
        <w:tc>
          <w:tcPr>
            <w:tcW w:w="2551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Медичний директор</w:t>
            </w:r>
          </w:p>
        </w:tc>
        <w:tc>
          <w:tcPr>
            <w:tcW w:w="1701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Сергійчик Н.Л.</w:t>
            </w:r>
          </w:p>
        </w:tc>
      </w:tr>
      <w:tr w:rsidR="00605155" w:rsidRPr="005D3A56" w:rsidTr="005D3A56">
        <w:tc>
          <w:tcPr>
            <w:tcW w:w="192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</w:tc>
        <w:tc>
          <w:tcPr>
            <w:tcW w:w="1189" w:type="dxa"/>
            <w:shd w:val="clear" w:color="auto" w:fill="auto"/>
          </w:tcPr>
          <w:p w:rsidR="00605155" w:rsidRPr="005D3A56" w:rsidRDefault="004000D1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24.10.23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Генеральний директор</w:t>
            </w:r>
          </w:p>
        </w:tc>
        <w:tc>
          <w:tcPr>
            <w:tcW w:w="1701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Лебедєва Т.М.</w:t>
            </w:r>
          </w:p>
        </w:tc>
      </w:tr>
    </w:tbl>
    <w:p w:rsidR="00605155" w:rsidRPr="00FD652C" w:rsidRDefault="00605155" w:rsidP="0060515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549"/>
        <w:gridCol w:w="1549"/>
        <w:gridCol w:w="1549"/>
        <w:gridCol w:w="1549"/>
        <w:gridCol w:w="1549"/>
      </w:tblGrid>
      <w:tr w:rsidR="00605155" w:rsidRPr="005D3A56" w:rsidTr="005D3A56">
        <w:tc>
          <w:tcPr>
            <w:tcW w:w="1604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Актуалізація</w:t>
            </w: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2027 р.</w:t>
            </w: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2028 р.</w:t>
            </w:r>
          </w:p>
        </w:tc>
      </w:tr>
      <w:tr w:rsidR="00605155" w:rsidRPr="005D3A56" w:rsidTr="005D3A56">
        <w:tc>
          <w:tcPr>
            <w:tcW w:w="1604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5155" w:rsidRPr="005D3A56" w:rsidTr="005D3A56">
        <w:tc>
          <w:tcPr>
            <w:tcW w:w="1604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5155" w:rsidRPr="005D3A56" w:rsidTr="005D3A56">
        <w:tc>
          <w:tcPr>
            <w:tcW w:w="1604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05155" w:rsidRDefault="00605155" w:rsidP="00605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ЗМІСТ</w:t>
      </w:r>
    </w:p>
    <w:p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1. Мета.</w:t>
      </w:r>
    </w:p>
    <w:p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2. Область застосування.</w:t>
      </w:r>
    </w:p>
    <w:p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3. Визначення та скорочення.</w:t>
      </w:r>
    </w:p>
    <w:p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4. Вимоги до персоналу. Відповідальність та компетенції.</w:t>
      </w:r>
    </w:p>
    <w:p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5. Опис процесу.</w:t>
      </w:r>
    </w:p>
    <w:p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6. Навчання персоналу.</w:t>
      </w:r>
    </w:p>
    <w:p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7. Ключові показники, аудит та контроль якості.</w:t>
      </w:r>
    </w:p>
    <w:p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8. Використані документи.</w:t>
      </w:r>
    </w:p>
    <w:p w:rsidR="00605155" w:rsidRPr="00881897" w:rsidRDefault="00605155" w:rsidP="006051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81897" w:rsidRPr="00881897" w:rsidRDefault="00FD652C" w:rsidP="008818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818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1. Мета.</w:t>
      </w:r>
      <w:r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81897"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Забезпечення в</w:t>
      </w:r>
      <w:r w:rsidR="00881897" w:rsidRPr="00881897">
        <w:rPr>
          <w:rFonts w:ascii="Times New Roman" w:eastAsia="Times New Roman" w:hAnsi="Times New Roman"/>
          <w:sz w:val="24"/>
          <w:szCs w:val="24"/>
          <w:lang w:val="uk-UA"/>
        </w:rPr>
        <w:t>иконання</w:t>
      </w:r>
      <w:r w:rsidR="00881897"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незалежної </w:t>
      </w:r>
      <w:r w:rsidR="00881897" w:rsidRPr="00881897">
        <w:rPr>
          <w:rFonts w:ascii="Times New Roman" w:eastAsia="Times New Roman" w:hAnsi="Times New Roman"/>
          <w:sz w:val="24"/>
          <w:szCs w:val="24"/>
          <w:lang w:val="uk-UA"/>
        </w:rPr>
        <w:t>процедури –</w:t>
      </w:r>
      <w:r w:rsidR="00881897"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підготовка інстр</w:t>
      </w:r>
      <w:r w:rsidR="009F3E0E">
        <w:rPr>
          <w:rFonts w:ascii="Times New Roman" w:eastAsia="Times New Roman" w:hAnsi="Times New Roman"/>
          <w:sz w:val="24"/>
          <w:szCs w:val="24"/>
          <w:lang w:val="uk-UA" w:eastAsia="ru-RU"/>
        </w:rPr>
        <w:t>ументарію та матеріалів для</w:t>
      </w:r>
      <w:r w:rsidR="00881897"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стерилізації.</w:t>
      </w:r>
      <w:r w:rsidR="00881897" w:rsidRPr="0088189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FD652C" w:rsidRPr="00881897" w:rsidRDefault="00881897" w:rsidP="008818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2. Область застосування.</w:t>
      </w:r>
      <w:r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81897">
        <w:rPr>
          <w:rFonts w:ascii="Times New Roman" w:eastAsia="Times New Roman" w:hAnsi="Times New Roman"/>
          <w:sz w:val="24"/>
          <w:szCs w:val="24"/>
          <w:lang w:val="uk-UA"/>
        </w:rPr>
        <w:t xml:space="preserve">Виконання СОПу є обов’язковим для </w:t>
      </w:r>
      <w:r w:rsidR="009F3E0E">
        <w:rPr>
          <w:rFonts w:ascii="Times New Roman" w:eastAsia="Times New Roman" w:hAnsi="Times New Roman"/>
          <w:sz w:val="24"/>
          <w:szCs w:val="24"/>
          <w:lang w:val="uk-UA"/>
        </w:rPr>
        <w:t>сестер медичних</w:t>
      </w:r>
      <w:r w:rsidR="00CB0AB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BE6191">
        <w:rPr>
          <w:rFonts w:ascii="Times New Roman" w:eastAsia="Times New Roman" w:hAnsi="Times New Roman"/>
          <w:sz w:val="24"/>
          <w:szCs w:val="24"/>
          <w:lang w:val="uk-UA"/>
        </w:rPr>
        <w:t>відділень</w:t>
      </w:r>
      <w:r w:rsidR="009F3E0E">
        <w:rPr>
          <w:rFonts w:ascii="Times New Roman" w:eastAsia="Times New Roman" w:hAnsi="Times New Roman"/>
          <w:sz w:val="24"/>
          <w:szCs w:val="24"/>
          <w:lang w:val="uk-UA"/>
        </w:rPr>
        <w:t xml:space="preserve"> лікарні. </w:t>
      </w:r>
    </w:p>
    <w:p w:rsidR="00FD652C" w:rsidRPr="00881897" w:rsidRDefault="00881897" w:rsidP="00FD6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3. Визначення та скорочення.</w:t>
      </w:r>
    </w:p>
    <w:p w:rsidR="00FD652C" w:rsidRPr="00881897" w:rsidRDefault="00881897" w:rsidP="00FD6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>СОП – стандартна операційна процедура.</w:t>
      </w:r>
    </w:p>
    <w:p w:rsidR="00881897" w:rsidRPr="00881897" w:rsidRDefault="00881897" w:rsidP="008818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4. Вимоги до персоналу. Відповідальність та компетенції.</w:t>
      </w:r>
    </w:p>
    <w:p w:rsidR="00881897" w:rsidRPr="00881897" w:rsidRDefault="00881897" w:rsidP="00881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8818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881897">
        <w:rPr>
          <w:rStyle w:val="spanrvts0"/>
          <w:rFonts w:eastAsia="Calibri"/>
          <w:lang w:val="uk" w:eastAsia="uk"/>
        </w:rPr>
        <w:t>‒</w:t>
      </w:r>
      <w:r w:rsidRPr="008818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навчання) щодо СОП</w:t>
      </w:r>
      <w:r w:rsidR="009F3E0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відповідальною особою у відділеннях.</w:t>
      </w:r>
    </w:p>
    <w:p w:rsidR="00881897" w:rsidRPr="00881897" w:rsidRDefault="00881897" w:rsidP="00881897">
      <w:pPr>
        <w:pStyle w:val="ShiftAlt"/>
        <w:ind w:firstLine="709"/>
        <w:rPr>
          <w:rFonts w:cs="Times New Roman"/>
          <w:szCs w:val="24"/>
        </w:rPr>
      </w:pPr>
      <w:r w:rsidRPr="00881897">
        <w:rPr>
          <w:rFonts w:cs="Times New Roman"/>
          <w:szCs w:val="24"/>
        </w:rPr>
        <w:t>Відповідальність за зміст, своєчасний перегляд цієї СОП</w:t>
      </w:r>
      <w:r w:rsidR="00CB0AB2">
        <w:rPr>
          <w:rFonts w:cs="Times New Roman"/>
          <w:szCs w:val="24"/>
        </w:rPr>
        <w:t xml:space="preserve">, </w:t>
      </w:r>
      <w:r w:rsidR="00CB0AB2" w:rsidRPr="00881897">
        <w:rPr>
          <w:rFonts w:cs="Times New Roman"/>
          <w:szCs w:val="24"/>
        </w:rPr>
        <w:t xml:space="preserve">за забезпечення персоналу необхідним інвентарем </w:t>
      </w:r>
      <w:r w:rsidRPr="00881897">
        <w:rPr>
          <w:rFonts w:cs="Times New Roman"/>
          <w:szCs w:val="24"/>
        </w:rPr>
        <w:t>несе головна медична сестра.</w:t>
      </w:r>
    </w:p>
    <w:p w:rsidR="00881897" w:rsidRDefault="00CB0AB2" w:rsidP="00881897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881897">
        <w:rPr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1400"/>
        <w:gridCol w:w="2182"/>
      </w:tblGrid>
      <w:tr w:rsidR="00881897" w:rsidRPr="005D3A56" w:rsidTr="00CB0AB2">
        <w:tc>
          <w:tcPr>
            <w:tcW w:w="9345" w:type="dxa"/>
            <w:gridSpan w:val="3"/>
            <w:shd w:val="clear" w:color="auto" w:fill="auto"/>
          </w:tcPr>
          <w:p w:rsidR="00881897" w:rsidRPr="005D3A56" w:rsidRDefault="0088189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tw-target-text3"/>
            <w:bookmarkEnd w:id="1"/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881897" w:rsidRPr="005D3A56" w:rsidTr="00CB0AB2">
        <w:tc>
          <w:tcPr>
            <w:tcW w:w="9345" w:type="dxa"/>
            <w:gridSpan w:val="3"/>
            <w:shd w:val="clear" w:color="auto" w:fill="auto"/>
          </w:tcPr>
          <w:p w:rsidR="00881897" w:rsidRPr="005D3A56" w:rsidRDefault="0088189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881897" w:rsidRPr="005D3A56" w:rsidTr="00CB0AB2">
        <w:tc>
          <w:tcPr>
            <w:tcW w:w="5763" w:type="dxa"/>
            <w:vMerge w:val="restart"/>
            <w:shd w:val="clear" w:color="auto" w:fill="auto"/>
            <w:vAlign w:val="center"/>
          </w:tcPr>
          <w:p w:rsidR="00881897" w:rsidRPr="005D3A56" w:rsidRDefault="00881897" w:rsidP="005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СКЛАДАННЯ СТЕРИЛІЗАЦІЙНИХ КОРОБОК (БІКСІВ) ДЛЯ СТЕРИЛІЗАЦІЇ</w:t>
            </w:r>
          </w:p>
        </w:tc>
        <w:tc>
          <w:tcPr>
            <w:tcW w:w="1400" w:type="dxa"/>
            <w:shd w:val="clear" w:color="auto" w:fill="auto"/>
          </w:tcPr>
          <w:p w:rsidR="00881897" w:rsidRPr="005D3A56" w:rsidRDefault="0088189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:rsidR="00881897" w:rsidRPr="005D3A56" w:rsidRDefault="0088189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СОП-ІК-031</w:t>
            </w:r>
          </w:p>
        </w:tc>
      </w:tr>
      <w:tr w:rsidR="00881897" w:rsidRPr="005D3A56" w:rsidTr="00CB0AB2">
        <w:trPr>
          <w:trHeight w:val="274"/>
        </w:trPr>
        <w:tc>
          <w:tcPr>
            <w:tcW w:w="5763" w:type="dxa"/>
            <w:vMerge/>
            <w:shd w:val="clear" w:color="auto" w:fill="auto"/>
          </w:tcPr>
          <w:p w:rsidR="00881897" w:rsidRPr="005D3A56" w:rsidRDefault="0088189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shd w:val="clear" w:color="auto" w:fill="auto"/>
          </w:tcPr>
          <w:p w:rsidR="00881897" w:rsidRPr="005D3A56" w:rsidRDefault="0088189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:rsidR="00881897" w:rsidRPr="005D3A56" w:rsidRDefault="0088189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</w:tc>
      </w:tr>
      <w:tr w:rsidR="00881897" w:rsidRPr="005D3A56" w:rsidTr="00CB0AB2">
        <w:tc>
          <w:tcPr>
            <w:tcW w:w="5763" w:type="dxa"/>
            <w:vMerge/>
            <w:shd w:val="clear" w:color="auto" w:fill="auto"/>
          </w:tcPr>
          <w:p w:rsidR="00881897" w:rsidRPr="005D3A56" w:rsidRDefault="0088189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82" w:type="dxa"/>
            <w:gridSpan w:val="2"/>
            <w:shd w:val="clear" w:color="auto" w:fill="auto"/>
          </w:tcPr>
          <w:p w:rsidR="00881897" w:rsidRPr="005D3A56" w:rsidRDefault="0088189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Сторінка 2</w:t>
            </w:r>
            <w:r w:rsidR="00611EB5"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5</w:t>
            </w:r>
          </w:p>
        </w:tc>
      </w:tr>
    </w:tbl>
    <w:p w:rsidR="00881897" w:rsidRPr="00881897" w:rsidRDefault="00881897" w:rsidP="00881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1897" w:rsidRPr="00CB0AB2" w:rsidRDefault="00881897" w:rsidP="00CB0A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5. Опис процесу.</w:t>
      </w:r>
    </w:p>
    <w:p w:rsidR="00881897" w:rsidRPr="008834F5" w:rsidRDefault="00881897" w:rsidP="00CB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val="uk-UA"/>
        </w:rPr>
      </w:pPr>
      <w:r w:rsidRPr="008834F5">
        <w:rPr>
          <w:rFonts w:ascii="Times New Roman" w:eastAsia="Times New Roman" w:hAnsi="Times New Roman"/>
          <w:i/>
          <w:sz w:val="24"/>
          <w:szCs w:val="24"/>
          <w:u w:val="single"/>
          <w:lang w:val="uk-UA"/>
        </w:rPr>
        <w:t>Необхідне обладнання і матеріали</w:t>
      </w:r>
      <w:r w:rsidR="008834F5">
        <w:rPr>
          <w:rFonts w:ascii="Times New Roman" w:eastAsia="Times New Roman" w:hAnsi="Times New Roman"/>
          <w:i/>
          <w:sz w:val="24"/>
          <w:szCs w:val="24"/>
          <w:u w:val="single"/>
          <w:lang w:val="uk-UA"/>
        </w:rPr>
        <w:t>:</w:t>
      </w:r>
    </w:p>
    <w:p w:rsidR="00881897" w:rsidRPr="00881897" w:rsidRDefault="00881897" w:rsidP="00CB0AB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>стерилізаційні коробки (бікси)</w:t>
      </w:r>
    </w:p>
    <w:p w:rsidR="00881897" w:rsidRPr="00881897" w:rsidRDefault="00881897" w:rsidP="00CB0AB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>перев’язувальний матеріал, предмети медичного призначення з металу та скла, операційна білизна та одяг</w:t>
      </w:r>
    </w:p>
    <w:p w:rsidR="00881897" w:rsidRPr="00881897" w:rsidRDefault="008834F5" w:rsidP="00CB0AB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одноразова серветка</w:t>
      </w:r>
    </w:p>
    <w:p w:rsidR="00881897" w:rsidRPr="00881897" w:rsidRDefault="008834F5" w:rsidP="00CB0AB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засоби індивідуального захисту</w:t>
      </w:r>
    </w:p>
    <w:p w:rsidR="00881897" w:rsidRPr="00881897" w:rsidRDefault="00881897" w:rsidP="00CB0AB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>індикатори</w:t>
      </w:r>
    </w:p>
    <w:p w:rsidR="00881897" w:rsidRPr="00881897" w:rsidRDefault="00881897" w:rsidP="00CB0AB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ємності </w:t>
      </w:r>
      <w:r w:rsidR="008834F5">
        <w:rPr>
          <w:rFonts w:ascii="Times New Roman" w:eastAsia="Times New Roman" w:hAnsi="Times New Roman"/>
          <w:sz w:val="24"/>
          <w:szCs w:val="24"/>
          <w:lang w:val="uk-UA" w:eastAsia="ru-RU"/>
        </w:rPr>
        <w:t>для відходів категорії А.</w:t>
      </w:r>
    </w:p>
    <w:p w:rsidR="00881897" w:rsidRPr="00881897" w:rsidRDefault="00881897" w:rsidP="00CB0AB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881897" w:rsidRPr="008834F5" w:rsidRDefault="00881897" w:rsidP="00CB0AB2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val="uk-UA"/>
        </w:rPr>
      </w:pPr>
      <w:r w:rsidRPr="008834F5">
        <w:rPr>
          <w:rFonts w:ascii="Times New Roman" w:eastAsia="Times New Roman" w:hAnsi="Times New Roman"/>
          <w:i/>
          <w:sz w:val="24"/>
          <w:szCs w:val="24"/>
          <w:u w:val="single"/>
          <w:lang w:val="uk-UA"/>
        </w:rPr>
        <w:t xml:space="preserve">Покрокова процедура виконання: </w:t>
      </w:r>
    </w:p>
    <w:p w:rsidR="00881897" w:rsidRPr="00881897" w:rsidRDefault="008834F5" w:rsidP="00CB0AB2">
      <w:pPr>
        <w:spacing w:after="0" w:line="240" w:lineRule="auto"/>
        <w:ind w:right="28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КРОК 1. </w:t>
      </w:r>
      <w:r w:rsidR="00881897"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Підготуйте оснащення.</w:t>
      </w:r>
    </w:p>
    <w:p w:rsidR="00881897" w:rsidRPr="00881897" w:rsidRDefault="008834F5" w:rsidP="00CB0AB2">
      <w:pPr>
        <w:spacing w:after="0" w:line="240" w:lineRule="auto"/>
        <w:ind w:right="28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 2.</w:t>
      </w:r>
      <w:r w:rsidR="00881897"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Проведіть гігієнічну обробку рук. </w:t>
      </w:r>
      <w:r w:rsidR="00881897"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>Надяг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ніть з</w:t>
      </w:r>
      <w:r w:rsidR="00881897" w:rsidRPr="00881897">
        <w:rPr>
          <w:rFonts w:ascii="Times New Roman" w:eastAsia="Times New Roman" w:hAnsi="Times New Roman"/>
          <w:sz w:val="24"/>
          <w:szCs w:val="24"/>
          <w:lang w:val="uk-UA" w:eastAsia="ru-RU"/>
        </w:rPr>
        <w:t>асоби індивідуального захисту</w:t>
      </w:r>
      <w:r w:rsidR="00881897"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881897" w:rsidRPr="00881897" w:rsidRDefault="008834F5" w:rsidP="00CB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 3.</w:t>
      </w:r>
      <w:r w:rsidR="00881897"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Перевірте справність бікса.</w:t>
      </w:r>
    </w:p>
    <w:p w:rsidR="00881897" w:rsidRPr="00881897" w:rsidRDefault="008834F5" w:rsidP="00CB0AB2">
      <w:pPr>
        <w:spacing w:after="0" w:line="240" w:lineRule="auto"/>
        <w:ind w:right="28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</w:t>
      </w:r>
      <w:r w:rsidR="00881897"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4. Прот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ріть </w:t>
      </w:r>
      <w:r w:rsidR="00881897"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бікс зсередини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одноразовою </w:t>
      </w:r>
      <w:r w:rsidR="00881897"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серветкою, змоченою дезінфекційним засобом (згідно регламенту).</w:t>
      </w:r>
    </w:p>
    <w:p w:rsidR="00881897" w:rsidRPr="00881897" w:rsidRDefault="00881897" w:rsidP="00CB0AB2">
      <w:pPr>
        <w:spacing w:after="0" w:line="240" w:lineRule="auto"/>
        <w:ind w:right="28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 5. В середину бікса вкла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діть </w:t>
      </w: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велику серветку з бавовни.</w:t>
      </w:r>
    </w:p>
    <w:p w:rsidR="00881897" w:rsidRPr="00881897" w:rsidRDefault="00881897" w:rsidP="00CB0AB2">
      <w:pPr>
        <w:tabs>
          <w:tab w:val="left" w:pos="70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 6. Укла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діть </w:t>
      </w: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матеріал та предмети медичного призначення для стерилізації вертикально або пошарово – секторально, вільно. Для закладки бікса скористатися одним із способів: по комплектах для однієї типової операції; або за видами білизни чи матеріалу.</w:t>
      </w:r>
    </w:p>
    <w:p w:rsidR="00881897" w:rsidRPr="00881897" w:rsidRDefault="008834F5" w:rsidP="00CB0AB2">
      <w:pPr>
        <w:tabs>
          <w:tab w:val="left" w:pos="70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</w:t>
      </w:r>
      <w:r w:rsidR="00881897"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7. Покла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діть </w:t>
      </w:r>
      <w:r w:rsidR="00881897"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індикатор стерилізації (3 штуки) в залежності від температурного режиму, характерного для кожного виду стерилізації. Для певності контролю стерилізації індикатори класти в різні місця бікса.</w:t>
      </w:r>
    </w:p>
    <w:p w:rsidR="00881897" w:rsidRPr="00881897" w:rsidRDefault="00881897" w:rsidP="00CB0AB2">
      <w:pPr>
        <w:tabs>
          <w:tab w:val="left" w:pos="70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 8. Укладений матеріал прикри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йте </w:t>
      </w: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вільними кінцями бавовняної серветки, яка знаходиться в біксі.</w:t>
      </w:r>
    </w:p>
    <w:p w:rsidR="00881897" w:rsidRPr="00881897" w:rsidRDefault="00881897" w:rsidP="00CB0AB2">
      <w:pPr>
        <w:tabs>
          <w:tab w:val="left" w:pos="70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 9. Зверху покла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діть </w:t>
      </w: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пінцет, загорнутий в окрему серветку розміром 20х20 см.</w:t>
      </w:r>
    </w:p>
    <w:p w:rsidR="00881897" w:rsidRPr="00881897" w:rsidRDefault="00881897" w:rsidP="00CB0AB2">
      <w:pPr>
        <w:tabs>
          <w:tab w:val="left" w:pos="70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КРОК 10. 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Закрийте</w:t>
      </w: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кришку бікса. Зафіксу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йте </w:t>
      </w: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 ланцюжок.</w:t>
      </w:r>
    </w:p>
    <w:p w:rsidR="00881897" w:rsidRPr="00881897" w:rsidRDefault="00881897" w:rsidP="00CB0AB2">
      <w:pPr>
        <w:tabs>
          <w:tab w:val="left" w:pos="70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 11. Відкри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йте</w:t>
      </w: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бокові отвори на біксі.</w:t>
      </w:r>
    </w:p>
    <w:p w:rsidR="00881897" w:rsidRPr="00881897" w:rsidRDefault="00881897" w:rsidP="00CB0AB2">
      <w:pPr>
        <w:tabs>
          <w:tab w:val="left" w:pos="70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КРОК 12. До ручки біксу прикріп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іть етикетку із зазначенням на ні</w:t>
      </w: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й дати, назви відділення та операційної, виду матеріалу, що підлягає стерилізації та прізвище та підпис особи, яка цей бікс складала.</w:t>
      </w:r>
    </w:p>
    <w:p w:rsidR="00881897" w:rsidRPr="00881897" w:rsidRDefault="00881897" w:rsidP="00CB0AB2">
      <w:pPr>
        <w:tabs>
          <w:tab w:val="left" w:pos="70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КРОК 13. 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Зніміть засоби індивідуального захисту.</w:t>
      </w:r>
    </w:p>
    <w:p w:rsidR="00881897" w:rsidRPr="008834F5" w:rsidRDefault="00881897" w:rsidP="00CB0AB2">
      <w:pPr>
        <w:tabs>
          <w:tab w:val="left" w:pos="70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КРОК 14. </w:t>
      </w:r>
      <w:r w:rsidR="008834F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Проведіть гігієнічну обробку рук</w:t>
      </w:r>
      <w:r w:rsidRPr="008818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881897" w:rsidRPr="00881897" w:rsidRDefault="00881897" w:rsidP="00CB0A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eastAsia="Times New Roman" w:hAnsi="Times New Roman"/>
          <w:bCs/>
          <w:sz w:val="24"/>
          <w:szCs w:val="24"/>
          <w:lang w:val="uk-UA"/>
        </w:rPr>
        <w:t>Запис про виконану маніпуляцію не проводиться.</w:t>
      </w:r>
    </w:p>
    <w:p w:rsidR="008834F5" w:rsidRPr="008834F5" w:rsidRDefault="00881897" w:rsidP="00CB0A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6. Навчання персоналу.</w:t>
      </w:r>
      <w:r w:rsidR="008834F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834F5" w:rsidRPr="008834F5">
        <w:rPr>
          <w:rFonts w:ascii="Times New Roman" w:hAnsi="Times New Roman"/>
          <w:sz w:val="24"/>
          <w:szCs w:val="24"/>
          <w:lang w:val="uk-UA"/>
        </w:rPr>
        <w:t xml:space="preserve">Проводиться на початку працевлаштування й надалі не рідше 1 разів на рік </w:t>
      </w:r>
      <w:r w:rsidR="008834F5" w:rsidRPr="008834F5">
        <w:rPr>
          <w:rFonts w:ascii="Times New Roman" w:eastAsia="MS Mincho" w:hAnsi="Times New Roman"/>
          <w:sz w:val="24"/>
          <w:szCs w:val="24"/>
          <w:lang w:val="uk-UA" w:eastAsia="tr-TR"/>
        </w:rPr>
        <w:t>відповідальними особами у відділеннях.</w:t>
      </w:r>
    </w:p>
    <w:p w:rsidR="00CB0AB2" w:rsidRPr="008834F5" w:rsidRDefault="00CB0AB2" w:rsidP="00CB0A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34F5">
        <w:rPr>
          <w:rFonts w:ascii="Times New Roman" w:hAnsi="Times New Roman"/>
          <w:b/>
          <w:sz w:val="24"/>
          <w:szCs w:val="24"/>
          <w:lang w:val="uk-UA"/>
        </w:rPr>
        <w:t>7. Ключові показники, аудит та контроль якості.</w:t>
      </w:r>
    </w:p>
    <w:p w:rsidR="008834F5" w:rsidRDefault="00CB0AB2" w:rsidP="00CB0A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34F5">
        <w:rPr>
          <w:rFonts w:ascii="Times New Roman" w:hAnsi="Times New Roman"/>
          <w:sz w:val="24"/>
          <w:szCs w:val="24"/>
          <w:lang w:val="uk-UA"/>
        </w:rPr>
        <w:t>Внутрішній аудит</w:t>
      </w:r>
      <w:r w:rsidRPr="008834F5">
        <w:rPr>
          <w:rFonts w:ascii="Times New Roman" w:hAnsi="Times New Roman"/>
          <w:bCs/>
          <w:sz w:val="24"/>
          <w:szCs w:val="24"/>
          <w:lang w:val="uk-UA"/>
        </w:rPr>
        <w:t xml:space="preserve"> здійснюється завідувачем та старшою медичною сестрою відділень. </w:t>
      </w:r>
      <w:r w:rsidRPr="008834F5">
        <w:rPr>
          <w:rFonts w:ascii="Times New Roman" w:hAnsi="Times New Roman"/>
          <w:sz w:val="24"/>
          <w:szCs w:val="24"/>
          <w:lang w:val="uk-UA"/>
        </w:rPr>
        <w:t xml:space="preserve">Зовнішній контроль здійснюється медичним директором, головною медичною сестрою. </w:t>
      </w:r>
      <w:r w:rsidRPr="008834F5">
        <w:rPr>
          <w:rFonts w:ascii="Times New Roman" w:hAnsi="Times New Roman"/>
          <w:bCs/>
          <w:sz w:val="24"/>
          <w:szCs w:val="24"/>
          <w:lang w:val="uk-UA"/>
        </w:rPr>
        <w:t xml:space="preserve">Ключовим показником ефективності процесу дотримання комплексу заходів є </w:t>
      </w:r>
      <w:r w:rsidRPr="008834F5">
        <w:rPr>
          <w:rFonts w:ascii="Times New Roman" w:hAnsi="Times New Roman"/>
          <w:sz w:val="24"/>
          <w:szCs w:val="24"/>
          <w:lang w:val="uk-UA"/>
        </w:rPr>
        <w:t>зниження ризику поширення інфекцій, що передаються через медичне обладнання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B0AB2" w:rsidRDefault="00CB0AB2" w:rsidP="00CB0A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8. Використані документи.</w:t>
      </w:r>
    </w:p>
    <w:p w:rsidR="008834F5" w:rsidRDefault="00CB0AB2" w:rsidP="00CB0A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611EB5">
        <w:rPr>
          <w:rFonts w:ascii="Times New Roman" w:hAnsi="Times New Roman"/>
          <w:bCs/>
          <w:sz w:val="24"/>
          <w:szCs w:val="24"/>
          <w:lang w:val="uk-UA"/>
        </w:rPr>
        <w:t>1. Наказ МОЗ України від 03.08.2021 № 1614 «Про організацію профілактики інфекцій та інфекційного контролю в закладах охорони здоров'я та установах / закладах надання соціальних послуг / соціального захисту населення».</w:t>
      </w:r>
    </w:p>
    <w:p w:rsidR="00D6335F" w:rsidRDefault="00D6335F" w:rsidP="008818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1400"/>
        <w:gridCol w:w="2182"/>
      </w:tblGrid>
      <w:tr w:rsidR="008834F5" w:rsidRPr="005D3A56" w:rsidTr="005D3A56">
        <w:tc>
          <w:tcPr>
            <w:tcW w:w="9629" w:type="dxa"/>
            <w:gridSpan w:val="3"/>
            <w:shd w:val="clear" w:color="auto" w:fill="auto"/>
          </w:tcPr>
          <w:p w:rsidR="008834F5" w:rsidRPr="005D3A56" w:rsidRDefault="008834F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8834F5" w:rsidRPr="005D3A56" w:rsidTr="005D3A56">
        <w:tc>
          <w:tcPr>
            <w:tcW w:w="9629" w:type="dxa"/>
            <w:gridSpan w:val="3"/>
            <w:shd w:val="clear" w:color="auto" w:fill="auto"/>
          </w:tcPr>
          <w:p w:rsidR="008834F5" w:rsidRPr="005D3A56" w:rsidRDefault="008834F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8834F5" w:rsidRPr="005D3A56" w:rsidTr="005D3A56">
        <w:tc>
          <w:tcPr>
            <w:tcW w:w="5949" w:type="dxa"/>
            <w:vMerge w:val="restart"/>
            <w:shd w:val="clear" w:color="auto" w:fill="auto"/>
            <w:vAlign w:val="center"/>
          </w:tcPr>
          <w:p w:rsidR="008834F5" w:rsidRPr="005D3A56" w:rsidRDefault="008834F5" w:rsidP="005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СКЛАДАННЯ СТЕРИЛІЗАЦІЙНИХ КОРОБОК (БІКСІВ) ДЛЯ СТЕРИЛІЗАЦІЇ</w:t>
            </w:r>
          </w:p>
        </w:tc>
        <w:tc>
          <w:tcPr>
            <w:tcW w:w="1417" w:type="dxa"/>
            <w:shd w:val="clear" w:color="auto" w:fill="auto"/>
          </w:tcPr>
          <w:p w:rsidR="008834F5" w:rsidRPr="005D3A56" w:rsidRDefault="008834F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263" w:type="dxa"/>
            <w:shd w:val="clear" w:color="auto" w:fill="auto"/>
          </w:tcPr>
          <w:p w:rsidR="008834F5" w:rsidRPr="005D3A56" w:rsidRDefault="008834F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СОП-ІК-031</w:t>
            </w:r>
          </w:p>
        </w:tc>
      </w:tr>
      <w:tr w:rsidR="008834F5" w:rsidRPr="005D3A56" w:rsidTr="005D3A56">
        <w:trPr>
          <w:trHeight w:val="274"/>
        </w:trPr>
        <w:tc>
          <w:tcPr>
            <w:tcW w:w="5949" w:type="dxa"/>
            <w:vMerge/>
            <w:shd w:val="clear" w:color="auto" w:fill="auto"/>
          </w:tcPr>
          <w:p w:rsidR="008834F5" w:rsidRPr="005D3A56" w:rsidRDefault="008834F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834F5" w:rsidRPr="005D3A56" w:rsidRDefault="008834F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263" w:type="dxa"/>
            <w:shd w:val="clear" w:color="auto" w:fill="auto"/>
          </w:tcPr>
          <w:p w:rsidR="008834F5" w:rsidRPr="005D3A56" w:rsidRDefault="008834F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</w:tc>
      </w:tr>
      <w:tr w:rsidR="008834F5" w:rsidRPr="005D3A56" w:rsidTr="005D3A56">
        <w:tc>
          <w:tcPr>
            <w:tcW w:w="5949" w:type="dxa"/>
            <w:vMerge/>
            <w:shd w:val="clear" w:color="auto" w:fill="auto"/>
          </w:tcPr>
          <w:p w:rsidR="008834F5" w:rsidRPr="005D3A56" w:rsidRDefault="008834F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:rsidR="008834F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Сторінка 3 з 5</w:t>
            </w:r>
          </w:p>
        </w:tc>
      </w:tr>
    </w:tbl>
    <w:p w:rsidR="00611EB5" w:rsidRPr="00611EB5" w:rsidRDefault="00611EB5" w:rsidP="00611EB5">
      <w:pPr>
        <w:pStyle w:val="ab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11EB5" w:rsidRPr="00611EB5" w:rsidRDefault="00611EB5" w:rsidP="00611EB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611EB5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611EB5">
        <w:rPr>
          <w:rFonts w:ascii="Times New Roman" w:hAnsi="Times New Roman"/>
          <w:sz w:val="24"/>
          <w:szCs w:val="24"/>
          <w:lang w:val="uk-UA"/>
        </w:rPr>
        <w:t>Наказ МОЗ України від 11.08.2014 № 552 «Про затвердження Державних санітарних норм та правил «Дезінфекція, передстерилізаційне очищення та стерилізація медичних виробів в закладах охорони здоров’я».</w:t>
      </w:r>
    </w:p>
    <w:p w:rsidR="00611EB5" w:rsidRPr="00611EB5" w:rsidRDefault="00611EB5" w:rsidP="00611EB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3</w:t>
      </w:r>
      <w:r w:rsidRPr="00611EB5">
        <w:rPr>
          <w:rFonts w:ascii="Times New Roman" w:eastAsia="Times New Roman" w:hAnsi="Times New Roman"/>
          <w:sz w:val="24"/>
          <w:szCs w:val="24"/>
          <w:lang w:val="uk-UA"/>
        </w:rPr>
        <w:t>. Наказ МОЗ України від 05.11.2013 № 995 «Про затвердження нормативно-правових актів щодо захисту від зараження ВІЛ-інфекцією при виконанні професійних обов’язків».</w:t>
      </w:r>
    </w:p>
    <w:p w:rsidR="008834F5" w:rsidRPr="00611EB5" w:rsidRDefault="00611EB5" w:rsidP="00611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4</w:t>
      </w:r>
      <w:r w:rsidRPr="00611EB5">
        <w:rPr>
          <w:rFonts w:ascii="Times New Roman" w:eastAsia="Times New Roman" w:hAnsi="Times New Roman"/>
          <w:sz w:val="24"/>
          <w:szCs w:val="24"/>
          <w:lang w:val="uk-UA"/>
        </w:rPr>
        <w:t>. Наказ МОЗ України від 08.06.2015 № 325 «Про затвердження Державних санітарно-протиепідемічних правил і норм щодо поводження з медичними відходами» зі змінами.</w:t>
      </w:r>
    </w:p>
    <w:p w:rsidR="00881897" w:rsidRPr="00881897" w:rsidRDefault="00881897" w:rsidP="0088189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1897" w:rsidRPr="00881897" w:rsidRDefault="00881897" w:rsidP="00FD6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D652C" w:rsidRPr="00881897" w:rsidRDefault="00FD652C" w:rsidP="00FD6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D652C" w:rsidRPr="00881897" w:rsidRDefault="00FD652C" w:rsidP="006051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05155" w:rsidRPr="00881897" w:rsidRDefault="00605155" w:rsidP="006051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96FE5" w:rsidRPr="00881897" w:rsidRDefault="00FD652C" w:rsidP="00611EB5">
      <w:pPr>
        <w:pStyle w:val="a9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1897" w:rsidRPr="0088189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CB0AB2" w:rsidRDefault="00CB0AB2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CB0AB2" w:rsidRDefault="00CB0AB2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CB0AB2" w:rsidRDefault="00CB0AB2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CB0AB2" w:rsidRDefault="00CB0AB2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CB0AB2" w:rsidRDefault="00CB0AB2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CB0AB2" w:rsidRDefault="00CB0AB2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CB0AB2" w:rsidRDefault="00CB0AB2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CB0AB2" w:rsidRDefault="00CB0AB2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CB0AB2" w:rsidRPr="00D6335F" w:rsidRDefault="00CB0AB2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EB5" w:rsidRPr="00D6335F" w:rsidRDefault="00611EB5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1400"/>
        <w:gridCol w:w="2182"/>
      </w:tblGrid>
      <w:tr w:rsidR="00611EB5" w:rsidTr="005D3A56">
        <w:tc>
          <w:tcPr>
            <w:tcW w:w="9629" w:type="dxa"/>
            <w:gridSpan w:val="3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3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br w:type="column"/>
            </w:r>
            <w:r w:rsidRPr="005D3A56">
              <w:rPr>
                <w:rFonts w:ascii="Times New Roman" w:hAnsi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611EB5" w:rsidTr="005D3A56">
        <w:tc>
          <w:tcPr>
            <w:tcW w:w="9629" w:type="dxa"/>
            <w:gridSpan w:val="3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11EB5" w:rsidTr="005D3A56">
        <w:tc>
          <w:tcPr>
            <w:tcW w:w="5949" w:type="dxa"/>
            <w:vMerge w:val="restart"/>
            <w:shd w:val="clear" w:color="auto" w:fill="auto"/>
            <w:vAlign w:val="center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A5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СКЛАДАННЯ СТЕРИЛІЗАЦІЙНИХ КОРОБОК (БІКСІВ) ДЛЯ СТЕРИЛІЗАЦІЇ</w:t>
            </w:r>
          </w:p>
        </w:tc>
        <w:tc>
          <w:tcPr>
            <w:tcW w:w="1417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СОП-ІК-031</w:t>
            </w:r>
          </w:p>
        </w:tc>
      </w:tr>
      <w:tr w:rsidR="00611EB5" w:rsidTr="005D3A56">
        <w:trPr>
          <w:trHeight w:val="274"/>
        </w:trPr>
        <w:tc>
          <w:tcPr>
            <w:tcW w:w="5949" w:type="dxa"/>
            <w:vMerge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611EB5" w:rsidTr="005D3A56">
        <w:tc>
          <w:tcPr>
            <w:tcW w:w="5949" w:type="dxa"/>
            <w:vMerge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Сторінка 4 з 5</w:t>
            </w:r>
          </w:p>
        </w:tc>
      </w:tr>
    </w:tbl>
    <w:p w:rsidR="00611EB5" w:rsidRDefault="00611EB5" w:rsidP="00611EB5">
      <w:pPr>
        <w:pStyle w:val="ab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1EB5" w:rsidRPr="00CF19B1" w:rsidRDefault="00611EB5" w:rsidP="00611EB5">
      <w:pPr>
        <w:pStyle w:val="ab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909"/>
        <w:gridCol w:w="2311"/>
        <w:gridCol w:w="2332"/>
      </w:tblGrid>
      <w:tr w:rsidR="00611EB5" w:rsidRPr="00CF19B1" w:rsidTr="005D3A56">
        <w:tc>
          <w:tcPr>
            <w:tcW w:w="817" w:type="dxa"/>
            <w:shd w:val="clear" w:color="auto" w:fill="auto"/>
            <w:vAlign w:val="center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:rsidTr="005D3A56">
        <w:tc>
          <w:tcPr>
            <w:tcW w:w="81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611EB5" w:rsidRPr="00CF19B1" w:rsidRDefault="00611EB5" w:rsidP="00611EB5">
      <w:pPr>
        <w:pStyle w:val="ab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11EB5" w:rsidRDefault="00611EB5" w:rsidP="00611EB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11EB5" w:rsidRDefault="00611EB5" w:rsidP="00611EB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11EB5" w:rsidRDefault="00611EB5" w:rsidP="00611EB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2"/>
        <w:gridCol w:w="1400"/>
        <w:gridCol w:w="2183"/>
      </w:tblGrid>
      <w:tr w:rsidR="00611EB5" w:rsidTr="005D3A56">
        <w:tc>
          <w:tcPr>
            <w:tcW w:w="9571" w:type="dxa"/>
            <w:gridSpan w:val="3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611EB5" w:rsidTr="005D3A56">
        <w:tc>
          <w:tcPr>
            <w:tcW w:w="9571" w:type="dxa"/>
            <w:gridSpan w:val="3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11EB5" w:rsidTr="005D3A56">
        <w:tc>
          <w:tcPr>
            <w:tcW w:w="5909" w:type="dxa"/>
            <w:vMerge w:val="restart"/>
            <w:shd w:val="clear" w:color="auto" w:fill="auto"/>
            <w:vAlign w:val="center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A5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СКЛАДАННЯ СТЕРИЛІЗАЦІЙНИХ КОРОБОК (БІКСІВ) ДЛЯ СТЕРИЛІЗАЦІЇ</w:t>
            </w:r>
          </w:p>
        </w:tc>
        <w:tc>
          <w:tcPr>
            <w:tcW w:w="1414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248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СОП-ІК-031</w:t>
            </w:r>
          </w:p>
        </w:tc>
      </w:tr>
      <w:tr w:rsidR="00611EB5" w:rsidTr="005D3A56">
        <w:trPr>
          <w:trHeight w:val="274"/>
        </w:trPr>
        <w:tc>
          <w:tcPr>
            <w:tcW w:w="5909" w:type="dxa"/>
            <w:vMerge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248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611EB5" w:rsidTr="005D3A56">
        <w:tc>
          <w:tcPr>
            <w:tcW w:w="5909" w:type="dxa"/>
            <w:vMerge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Сторінка 5 з 5</w:t>
            </w:r>
          </w:p>
        </w:tc>
      </w:tr>
    </w:tbl>
    <w:p w:rsidR="00611EB5" w:rsidRDefault="00611EB5" w:rsidP="00611EB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11EB5" w:rsidRPr="007917FC" w:rsidRDefault="00611EB5" w:rsidP="00611EB5">
      <w:pPr>
        <w:pStyle w:val="ab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474"/>
        <w:gridCol w:w="2695"/>
        <w:gridCol w:w="2875"/>
        <w:gridCol w:w="1234"/>
      </w:tblGrid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Tr="005D3A56">
        <w:tc>
          <w:tcPr>
            <w:tcW w:w="808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</w:tcPr>
          <w:p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611EB5" w:rsidRDefault="00611EB5" w:rsidP="00611EB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11EB5" w:rsidRPr="00CF19B1" w:rsidRDefault="00611EB5" w:rsidP="00611EB5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200"/>
        <w:gridCol w:w="3907"/>
        <w:gridCol w:w="1766"/>
      </w:tblGrid>
      <w:tr w:rsidR="00611EB5" w:rsidTr="005D3A56">
        <w:tc>
          <w:tcPr>
            <w:tcW w:w="1402" w:type="dxa"/>
            <w:shd w:val="clear" w:color="auto" w:fill="auto"/>
            <w:vAlign w:val="center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Підпис</w:t>
            </w:r>
          </w:p>
        </w:tc>
      </w:tr>
      <w:tr w:rsidR="00611EB5" w:rsidTr="005D3A56">
        <w:tc>
          <w:tcPr>
            <w:tcW w:w="1402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611EB5" w:rsidTr="005D3A56">
        <w:tc>
          <w:tcPr>
            <w:tcW w:w="1402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611EB5" w:rsidTr="005D3A56">
        <w:tc>
          <w:tcPr>
            <w:tcW w:w="1402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611EB5" w:rsidTr="005D3A56">
        <w:tc>
          <w:tcPr>
            <w:tcW w:w="1402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611EB5" w:rsidTr="005D3A56">
        <w:tc>
          <w:tcPr>
            <w:tcW w:w="1402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F96FE5" w:rsidRPr="00881897" w:rsidRDefault="00F96FE5" w:rsidP="00611EB5">
      <w:pPr>
        <w:tabs>
          <w:tab w:val="left" w:pos="1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F96FE5" w:rsidRPr="00881897" w:rsidSect="00B90D1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D61" w:rsidRDefault="00554D61" w:rsidP="00EC4E7D">
      <w:pPr>
        <w:spacing w:after="0" w:line="240" w:lineRule="auto"/>
      </w:pPr>
      <w:r>
        <w:separator/>
      </w:r>
    </w:p>
  </w:endnote>
  <w:endnote w:type="continuationSeparator" w:id="0">
    <w:p w:rsidR="00554D61" w:rsidRDefault="00554D61" w:rsidP="00EC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D61" w:rsidRDefault="00554D61" w:rsidP="00EC4E7D">
      <w:pPr>
        <w:spacing w:after="0" w:line="240" w:lineRule="auto"/>
      </w:pPr>
      <w:r>
        <w:separator/>
      </w:r>
    </w:p>
  </w:footnote>
  <w:footnote w:type="continuationSeparator" w:id="0">
    <w:p w:rsidR="00554D61" w:rsidRDefault="00554D61" w:rsidP="00EC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9DB"/>
    <w:multiLevelType w:val="hybridMultilevel"/>
    <w:tmpl w:val="C3AE5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53DF"/>
    <w:multiLevelType w:val="hybridMultilevel"/>
    <w:tmpl w:val="C956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E5"/>
    <w:rsid w:val="000D7B20"/>
    <w:rsid w:val="00157D1A"/>
    <w:rsid w:val="002352A7"/>
    <w:rsid w:val="002442A3"/>
    <w:rsid w:val="00303C18"/>
    <w:rsid w:val="00306B61"/>
    <w:rsid w:val="00397CD8"/>
    <w:rsid w:val="003B4081"/>
    <w:rsid w:val="004000D1"/>
    <w:rsid w:val="00554D61"/>
    <w:rsid w:val="005D3A56"/>
    <w:rsid w:val="005E0731"/>
    <w:rsid w:val="00605155"/>
    <w:rsid w:val="00610EAA"/>
    <w:rsid w:val="00611EB5"/>
    <w:rsid w:val="006259C8"/>
    <w:rsid w:val="00627EE4"/>
    <w:rsid w:val="00650C6C"/>
    <w:rsid w:val="00727474"/>
    <w:rsid w:val="007D33F1"/>
    <w:rsid w:val="007F50D4"/>
    <w:rsid w:val="00800963"/>
    <w:rsid w:val="00881897"/>
    <w:rsid w:val="008834F5"/>
    <w:rsid w:val="008D40B6"/>
    <w:rsid w:val="009F3E0E"/>
    <w:rsid w:val="009F5CC3"/>
    <w:rsid w:val="00A21B19"/>
    <w:rsid w:val="00AB3D8A"/>
    <w:rsid w:val="00AC38FF"/>
    <w:rsid w:val="00B00740"/>
    <w:rsid w:val="00B90D13"/>
    <w:rsid w:val="00BE6191"/>
    <w:rsid w:val="00C47E19"/>
    <w:rsid w:val="00CB0AB2"/>
    <w:rsid w:val="00D620A7"/>
    <w:rsid w:val="00D6335F"/>
    <w:rsid w:val="00D9146E"/>
    <w:rsid w:val="00E43C53"/>
    <w:rsid w:val="00EC4E7D"/>
    <w:rsid w:val="00F379E0"/>
    <w:rsid w:val="00F53F1C"/>
    <w:rsid w:val="00F96FE5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D9F6"/>
  <w15:chartTrackingRefBased/>
  <w15:docId w15:val="{78F1A665-F863-48E2-9326-5AA5538A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C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6F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4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4E7D"/>
  </w:style>
  <w:style w:type="paragraph" w:styleId="a7">
    <w:name w:val="footer"/>
    <w:basedOn w:val="a"/>
    <w:link w:val="a8"/>
    <w:uiPriority w:val="99"/>
    <w:unhideWhenUsed/>
    <w:rsid w:val="00EC4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4E7D"/>
  </w:style>
  <w:style w:type="paragraph" w:styleId="a9">
    <w:name w:val="No Spacing"/>
    <w:qFormat/>
    <w:rsid w:val="007D33F1"/>
    <w:rPr>
      <w:sz w:val="22"/>
      <w:szCs w:val="22"/>
      <w:lang w:val="ru-RU" w:eastAsia="en-US"/>
    </w:rPr>
  </w:style>
  <w:style w:type="table" w:styleId="aa">
    <w:name w:val="Table Grid"/>
    <w:basedOn w:val="a1"/>
    <w:uiPriority w:val="39"/>
    <w:rsid w:val="006051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rvts0">
    <w:name w:val="span_rvts0"/>
    <w:rsid w:val="0088189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ShiftAlt">
    <w:name w:val="Додаток_основной_текст (Додаток___Shift+Alt)"/>
    <w:uiPriority w:val="2"/>
    <w:rsid w:val="00881897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eastAsia="en-US"/>
    </w:rPr>
  </w:style>
  <w:style w:type="paragraph" w:styleId="ab">
    <w:name w:val="List Paragraph"/>
    <w:basedOn w:val="a"/>
    <w:uiPriority w:val="34"/>
    <w:qFormat/>
    <w:rsid w:val="00611EB5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3993</Words>
  <Characters>2277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5</cp:revision>
  <dcterms:created xsi:type="dcterms:W3CDTF">2023-10-20T07:17:00Z</dcterms:created>
  <dcterms:modified xsi:type="dcterms:W3CDTF">2023-11-03T08:34:00Z</dcterms:modified>
</cp:coreProperties>
</file>